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92559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92559B">
              <w:rPr>
                <w:sz w:val="24"/>
                <w:szCs w:val="24"/>
                <w:lang w:eastAsia="en-US"/>
              </w:rPr>
              <w:t>22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1208D7">
              <w:rPr>
                <w:sz w:val="24"/>
                <w:szCs w:val="24"/>
                <w:lang w:eastAsia="en-US"/>
              </w:rPr>
              <w:t>10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92559B">
              <w:rPr>
                <w:sz w:val="24"/>
                <w:szCs w:val="24"/>
                <w:lang w:eastAsia="en-US"/>
              </w:rPr>
              <w:t xml:space="preserve"> 21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F040F8" w:rsidRDefault="00502CCB" w:rsidP="00DA3658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</w:t>
      </w:r>
      <w:r w:rsidR="001208D7">
        <w:rPr>
          <w:color w:val="222222"/>
          <w:sz w:val="24"/>
          <w:szCs w:val="24"/>
          <w:shd w:val="clear" w:color="auto" w:fill="FFFFFF"/>
        </w:rPr>
        <w:t xml:space="preserve">городской программы </w:t>
      </w:r>
      <w:r w:rsidR="0063696F">
        <w:rPr>
          <w:color w:val="222222"/>
          <w:sz w:val="24"/>
          <w:szCs w:val="24"/>
          <w:shd w:val="clear" w:color="auto" w:fill="FFFFFF"/>
        </w:rPr>
        <w:t>«</w:t>
      </w:r>
      <w:r w:rsidR="001208D7">
        <w:rPr>
          <w:color w:val="222222"/>
          <w:sz w:val="24"/>
          <w:szCs w:val="24"/>
          <w:shd w:val="clear" w:color="auto" w:fill="FFFFFF"/>
        </w:rPr>
        <w:t>Светлый город</w:t>
      </w:r>
      <w:r w:rsidR="00A17E4D">
        <w:rPr>
          <w:color w:val="222222"/>
          <w:sz w:val="24"/>
          <w:szCs w:val="24"/>
          <w:shd w:val="clear" w:color="auto" w:fill="FFFFFF"/>
        </w:rPr>
        <w:t>» и</w:t>
      </w:r>
      <w:r w:rsidR="00A17E4D" w:rsidRPr="00A17E4D">
        <w:rPr>
          <w:color w:val="222222"/>
          <w:sz w:val="24"/>
          <w:szCs w:val="24"/>
          <w:shd w:val="clear" w:color="auto" w:fill="FFFFFF"/>
        </w:rPr>
        <w:t xml:space="preserve"> </w:t>
      </w:r>
      <w:r w:rsidR="00A17E4D">
        <w:rPr>
          <w:color w:val="222222"/>
          <w:sz w:val="24"/>
          <w:szCs w:val="24"/>
          <w:shd w:val="clear" w:color="auto" w:fill="FFFFFF"/>
        </w:rPr>
        <w:t xml:space="preserve">комплексного общественного контроля </w:t>
      </w:r>
      <w:r>
        <w:rPr>
          <w:color w:val="222222"/>
          <w:sz w:val="24"/>
          <w:szCs w:val="24"/>
          <w:shd w:val="clear" w:color="auto" w:fill="FFFFFF"/>
        </w:rPr>
        <w:t xml:space="preserve">проведен осмотр </w:t>
      </w:r>
      <w:r w:rsidR="00742ADD" w:rsidRPr="00742ADD">
        <w:rPr>
          <w:b/>
          <w:color w:val="222222"/>
          <w:sz w:val="24"/>
          <w:szCs w:val="24"/>
          <w:shd w:val="clear" w:color="auto" w:fill="FFFFFF"/>
        </w:rPr>
        <w:t>установки</w:t>
      </w:r>
      <w:r w:rsidR="00742ADD">
        <w:rPr>
          <w:color w:val="222222"/>
          <w:sz w:val="24"/>
          <w:szCs w:val="24"/>
          <w:shd w:val="clear" w:color="auto" w:fill="FFFFFF"/>
        </w:rPr>
        <w:t xml:space="preserve"> </w:t>
      </w:r>
      <w:r w:rsidR="001208D7">
        <w:rPr>
          <w:b/>
          <w:color w:val="222222"/>
          <w:sz w:val="24"/>
          <w:szCs w:val="24"/>
          <w:shd w:val="clear" w:color="auto" w:fill="FFFFFF"/>
        </w:rPr>
        <w:t xml:space="preserve">опор наружного освещения </w:t>
      </w:r>
      <w:r w:rsidR="00F040F8">
        <w:rPr>
          <w:b/>
          <w:color w:val="222222"/>
          <w:sz w:val="24"/>
          <w:szCs w:val="24"/>
          <w:shd w:val="clear" w:color="auto" w:fill="FFFFFF"/>
        </w:rPr>
        <w:t>на проспекте Королёва</w:t>
      </w:r>
    </w:p>
    <w:p w:rsidR="00821515" w:rsidRDefault="00DA3658" w:rsidP="00DA3658">
      <w:pPr>
        <w:ind w:firstLine="284"/>
        <w:jc w:val="center"/>
        <w:rPr>
          <w:sz w:val="24"/>
          <w:szCs w:val="24"/>
        </w:rPr>
      </w:pPr>
      <w:r w:rsidRPr="00DA3658">
        <w:rPr>
          <w:sz w:val="24"/>
          <w:szCs w:val="24"/>
        </w:rPr>
        <w:t>.</w:t>
      </w:r>
    </w:p>
    <w:p w:rsidR="00DA3658" w:rsidRDefault="00DA3658" w:rsidP="00DA3658">
      <w:pPr>
        <w:ind w:firstLine="284"/>
        <w:jc w:val="center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B46AA0">
        <w:rPr>
          <w:sz w:val="24"/>
          <w:szCs w:val="24"/>
        </w:rPr>
        <w:t xml:space="preserve">сентябрь </w:t>
      </w:r>
      <w:r w:rsidR="00F040F8">
        <w:rPr>
          <w:sz w:val="24"/>
          <w:szCs w:val="24"/>
        </w:rPr>
        <w:t>– 13.10</w:t>
      </w:r>
      <w:r w:rsidRPr="00584EB7">
        <w:rPr>
          <w:sz w:val="24"/>
          <w:szCs w:val="24"/>
        </w:rPr>
        <w:t>.2019 г.</w:t>
      </w:r>
    </w:p>
    <w:p w:rsidR="00502CCB" w:rsidRPr="00584EB7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EA1448">
        <w:rPr>
          <w:sz w:val="24"/>
          <w:szCs w:val="24"/>
        </w:rPr>
        <w:t>Основания для проведения общественной проверки</w:t>
      </w:r>
      <w:r w:rsidR="00D70FFF">
        <w:rPr>
          <w:sz w:val="24"/>
          <w:szCs w:val="24"/>
        </w:rPr>
        <w:t xml:space="preserve">: </w:t>
      </w:r>
      <w:r w:rsidR="00A17E4D" w:rsidRPr="00584EB7">
        <w:rPr>
          <w:sz w:val="24"/>
          <w:szCs w:val="24"/>
        </w:rPr>
        <w:t xml:space="preserve">реализация </w:t>
      </w:r>
      <w:r w:rsidR="0085734A">
        <w:rPr>
          <w:sz w:val="24"/>
          <w:szCs w:val="24"/>
        </w:rPr>
        <w:t>городской программы</w:t>
      </w:r>
      <w:r w:rsidR="00A17E4D" w:rsidRPr="00584EB7">
        <w:rPr>
          <w:sz w:val="24"/>
          <w:szCs w:val="24"/>
        </w:rPr>
        <w:t xml:space="preserve"> «</w:t>
      </w:r>
      <w:r w:rsidR="0085734A">
        <w:rPr>
          <w:sz w:val="24"/>
          <w:szCs w:val="24"/>
        </w:rPr>
        <w:t>Светлый город</w:t>
      </w:r>
      <w:r w:rsidR="00A17E4D" w:rsidRPr="00584EB7">
        <w:rPr>
          <w:sz w:val="24"/>
          <w:szCs w:val="24"/>
        </w:rPr>
        <w:t>».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F040F8" w:rsidRDefault="00506C24" w:rsidP="00DA3658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A17E4D">
        <w:rPr>
          <w:sz w:val="24"/>
          <w:szCs w:val="24"/>
          <w:u w:val="single"/>
        </w:rPr>
        <w:t xml:space="preserve">: </w:t>
      </w:r>
      <w:r w:rsidR="0085734A">
        <w:rPr>
          <w:sz w:val="24"/>
          <w:szCs w:val="24"/>
        </w:rPr>
        <w:t xml:space="preserve">установка опор наружного освещения </w:t>
      </w:r>
      <w:r w:rsidR="00F040F8">
        <w:rPr>
          <w:sz w:val="24"/>
          <w:szCs w:val="24"/>
        </w:rPr>
        <w:t>на проспекте Королёва</w:t>
      </w: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  <w:proofErr w:type="gramEnd"/>
    </w:p>
    <w:p w:rsidR="004345D1" w:rsidRPr="004345D1" w:rsidRDefault="004345D1" w:rsidP="004345D1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Белозерова Маргарита Нурлаянована – и.о. председателя комиссии</w:t>
      </w:r>
    </w:p>
    <w:p w:rsidR="00706D45" w:rsidRPr="00A17E4D" w:rsidRDefault="00F35220" w:rsidP="00A17E4D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A17E4D">
        <w:rPr>
          <w:sz w:val="24"/>
          <w:szCs w:val="24"/>
          <w:shd w:val="clear" w:color="auto" w:fill="FFFFFF"/>
        </w:rPr>
        <w:t>Якимова Варвара Владиславовна</w:t>
      </w:r>
      <w:r w:rsidR="0041709C" w:rsidRPr="00A17E4D">
        <w:rPr>
          <w:sz w:val="24"/>
          <w:szCs w:val="24"/>
          <w:shd w:val="clear" w:color="auto" w:fill="FFFFFF"/>
        </w:rPr>
        <w:t xml:space="preserve">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3016AC" w:rsidRDefault="003016AC" w:rsidP="00502CCB">
      <w:pPr>
        <w:ind w:firstLine="426"/>
        <w:jc w:val="both"/>
        <w:rPr>
          <w:sz w:val="10"/>
          <w:szCs w:val="10"/>
        </w:rPr>
      </w:pPr>
    </w:p>
    <w:p w:rsidR="009D25CF" w:rsidRPr="00540484" w:rsidRDefault="009D25CF" w:rsidP="00F35220">
      <w:pPr>
        <w:ind w:firstLine="284"/>
        <w:jc w:val="center"/>
        <w:rPr>
          <w:b/>
          <w:sz w:val="10"/>
          <w:szCs w:val="10"/>
        </w:rPr>
      </w:pPr>
    </w:p>
    <w:p w:rsidR="00F040F8" w:rsidRPr="00F040F8" w:rsidRDefault="00F040F8" w:rsidP="00F040F8">
      <w:pPr>
        <w:ind w:firstLine="709"/>
        <w:jc w:val="both"/>
        <w:rPr>
          <w:sz w:val="24"/>
          <w:szCs w:val="24"/>
        </w:rPr>
      </w:pPr>
      <w:r w:rsidRPr="00F040F8">
        <w:rPr>
          <w:sz w:val="24"/>
          <w:szCs w:val="24"/>
        </w:rPr>
        <w:t xml:space="preserve">Всегда остается актуальным вопрос качественного освещения в ночное время суток дорог и улиц. Общественная палата </w:t>
      </w:r>
      <w:proofErr w:type="spellStart"/>
      <w:r w:rsidRPr="00F040F8">
        <w:rPr>
          <w:sz w:val="24"/>
          <w:szCs w:val="24"/>
        </w:rPr>
        <w:t>г.о</w:t>
      </w:r>
      <w:proofErr w:type="spellEnd"/>
      <w:r w:rsidRPr="00F040F8">
        <w:rPr>
          <w:sz w:val="24"/>
          <w:szCs w:val="24"/>
        </w:rPr>
        <w:t xml:space="preserve">. Королев 11 октября провела контроль реализации Проекта уличного освещения на одной из центральных магистралей города – проспекте Королёва. </w:t>
      </w:r>
    </w:p>
    <w:p w:rsidR="00F040F8" w:rsidRPr="00F040F8" w:rsidRDefault="00F040F8" w:rsidP="00F040F8">
      <w:pPr>
        <w:ind w:firstLine="709"/>
        <w:jc w:val="both"/>
        <w:rPr>
          <w:sz w:val="24"/>
          <w:szCs w:val="24"/>
        </w:rPr>
      </w:pPr>
      <w:r w:rsidRPr="00F040F8">
        <w:rPr>
          <w:sz w:val="24"/>
          <w:szCs w:val="24"/>
        </w:rPr>
        <w:t xml:space="preserve">Проверкой установлено: на замену устаревшим бетонным опорам с натриевыми светильниками пришли </w:t>
      </w:r>
      <w:proofErr w:type="gramStart"/>
      <w:r w:rsidRPr="00F040F8">
        <w:rPr>
          <w:sz w:val="24"/>
          <w:szCs w:val="24"/>
        </w:rPr>
        <w:t>современные</w:t>
      </w:r>
      <w:proofErr w:type="gramEnd"/>
      <w:r w:rsidRPr="00F040F8">
        <w:rPr>
          <w:sz w:val="24"/>
          <w:szCs w:val="24"/>
        </w:rPr>
        <w:t xml:space="preserve"> </w:t>
      </w:r>
      <w:proofErr w:type="spellStart"/>
      <w:r w:rsidRPr="00F040F8">
        <w:rPr>
          <w:sz w:val="24"/>
          <w:szCs w:val="24"/>
        </w:rPr>
        <w:t>энергоэффективные</w:t>
      </w:r>
      <w:proofErr w:type="spellEnd"/>
      <w:r w:rsidRPr="00F040F8">
        <w:rPr>
          <w:sz w:val="24"/>
          <w:szCs w:val="24"/>
        </w:rPr>
        <w:t>. Обновление наружного освещения в городе проводится в рамках Губернаторской программы «Светлый город» с целью обеспечения безопасности дорог и улиц, создание привлекательной для жителей муниципалитета световой среды.</w:t>
      </w:r>
    </w:p>
    <w:p w:rsidR="00F040F8" w:rsidRPr="00F040F8" w:rsidRDefault="00F040F8" w:rsidP="00F040F8">
      <w:pPr>
        <w:ind w:firstLine="709"/>
        <w:jc w:val="both"/>
        <w:rPr>
          <w:sz w:val="24"/>
          <w:szCs w:val="24"/>
        </w:rPr>
      </w:pPr>
      <w:r w:rsidRPr="00F040F8">
        <w:rPr>
          <w:sz w:val="24"/>
          <w:szCs w:val="24"/>
        </w:rPr>
        <w:t>По результатам проверки составлен АКТ.</w:t>
      </w:r>
    </w:p>
    <w:p w:rsidR="00F040F8" w:rsidRPr="00F040F8" w:rsidRDefault="00F040F8" w:rsidP="00DA3658">
      <w:pPr>
        <w:ind w:firstLine="426"/>
        <w:jc w:val="both"/>
        <w:rPr>
          <w:sz w:val="24"/>
          <w:szCs w:val="24"/>
        </w:rPr>
      </w:pPr>
    </w:p>
    <w:p w:rsidR="00F040F8" w:rsidRPr="00F040F8" w:rsidRDefault="00F040F8" w:rsidP="00DA3658">
      <w:pPr>
        <w:ind w:firstLine="426"/>
        <w:jc w:val="both"/>
        <w:rPr>
          <w:sz w:val="24"/>
          <w:szCs w:val="24"/>
        </w:rPr>
      </w:pPr>
    </w:p>
    <w:p w:rsidR="00502CCB" w:rsidRDefault="00502CCB" w:rsidP="00502CCB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502CCB" w:rsidTr="0092559B">
        <w:trPr>
          <w:trHeight w:val="651"/>
        </w:trPr>
        <w:tc>
          <w:tcPr>
            <w:tcW w:w="5778" w:type="dxa"/>
            <w:hideMark/>
          </w:tcPr>
          <w:p w:rsidR="00502CCB" w:rsidRDefault="0092559B" w:rsidP="0092559B">
            <w:pPr>
              <w:rPr>
                <w:b/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C769545" wp14:editId="1C4971D4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17145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E31A6">
              <w:rPr>
                <w:b/>
                <w:sz w:val="24"/>
                <w:szCs w:val="24"/>
                <w:lang w:eastAsia="en-US"/>
              </w:rPr>
              <w:t>И.о</w:t>
            </w:r>
            <w:proofErr w:type="spellEnd"/>
            <w:r w:rsidR="004E31A6">
              <w:rPr>
                <w:b/>
                <w:sz w:val="24"/>
                <w:szCs w:val="24"/>
                <w:lang w:eastAsia="en-US"/>
              </w:rPr>
              <w:t xml:space="preserve">. </w:t>
            </w:r>
            <w:r w:rsidR="003B636A">
              <w:rPr>
                <w:b/>
                <w:sz w:val="24"/>
                <w:szCs w:val="24"/>
                <w:lang w:eastAsia="en-US"/>
              </w:rPr>
              <w:t>председателя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3686" w:type="dxa"/>
          </w:tcPr>
          <w:p w:rsidR="00502CCB" w:rsidRDefault="00502CCB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:rsidR="00502CCB" w:rsidRDefault="003B636A" w:rsidP="0092559B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502CCB" w:rsidRDefault="00502CCB" w:rsidP="00502CCB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502CCB" w:rsidRDefault="00502CCB" w:rsidP="00502CCB"/>
    <w:p w:rsidR="007D5162" w:rsidRDefault="007D5162" w:rsidP="00502CCB">
      <w:pPr>
        <w:ind w:left="9072"/>
        <w:rPr>
          <w:sz w:val="24"/>
          <w:szCs w:val="24"/>
        </w:rPr>
      </w:pPr>
    </w:p>
    <w:p w:rsidR="007D5162" w:rsidRDefault="007D5162" w:rsidP="00502CCB">
      <w:pPr>
        <w:ind w:left="9072"/>
        <w:rPr>
          <w:sz w:val="24"/>
          <w:szCs w:val="24"/>
        </w:rPr>
      </w:pPr>
    </w:p>
    <w:p w:rsidR="00F040F8" w:rsidRDefault="00F040F8" w:rsidP="00502CCB">
      <w:pPr>
        <w:ind w:left="9072"/>
        <w:rPr>
          <w:sz w:val="24"/>
          <w:szCs w:val="24"/>
        </w:rPr>
      </w:pPr>
    </w:p>
    <w:p w:rsidR="00F040F8" w:rsidRDefault="00F040F8" w:rsidP="00502CCB">
      <w:pPr>
        <w:ind w:left="9072"/>
        <w:rPr>
          <w:sz w:val="24"/>
          <w:szCs w:val="24"/>
        </w:rPr>
      </w:pPr>
    </w:p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D41377">
        <w:rPr>
          <w:sz w:val="24"/>
          <w:szCs w:val="24"/>
        </w:rPr>
        <w:t xml:space="preserve"> </w:t>
      </w:r>
    </w:p>
    <w:p w:rsidR="00A167CA" w:rsidRDefault="00A167CA" w:rsidP="00AD7338">
      <w:pPr>
        <w:jc w:val="right"/>
        <w:rPr>
          <w:sz w:val="24"/>
          <w:szCs w:val="24"/>
        </w:rPr>
      </w:pPr>
    </w:p>
    <w:p w:rsidR="00A167CA" w:rsidRDefault="001229F8" w:rsidP="001229F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730B8B" wp14:editId="548E994A">
            <wp:extent cx="5507668" cy="4086971"/>
            <wp:effectExtent l="0" t="0" r="0" b="8890"/>
            <wp:docPr id="1" name="Рисунок 1" descr="C:\Users\user\Downloads\Screenshot_20191014-070614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1014-070614_Instagr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07" cy="40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9F8" w:rsidRDefault="001229F8" w:rsidP="00DC1113">
      <w:pPr>
        <w:rPr>
          <w:sz w:val="24"/>
          <w:szCs w:val="24"/>
        </w:rPr>
      </w:pPr>
    </w:p>
    <w:p w:rsidR="00B929BA" w:rsidRDefault="001229F8" w:rsidP="001229F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37888" cy="4230094"/>
            <wp:effectExtent l="0" t="0" r="1270" b="0"/>
            <wp:docPr id="2" name="Рисунок 2" descr="C:\Users\user\Downloads\20191013_10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91013_102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9" cy="423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62" w:rsidRDefault="00DC1113" w:rsidP="00DC111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7D5162" w:rsidRDefault="001229F8" w:rsidP="001229F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4E40677" wp14:editId="6AD8EB4E">
            <wp:extent cx="2880000" cy="3841200"/>
            <wp:effectExtent l="0" t="0" r="0" b="6985"/>
            <wp:docPr id="3" name="Рисунок 3" descr="C:\Users\user\Downloads\IMG-2019100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191009-WA0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 wp14:anchorId="7803E12D" wp14:editId="47E26D3D">
            <wp:extent cx="2880000" cy="3607200"/>
            <wp:effectExtent l="0" t="0" r="0" b="0"/>
            <wp:docPr id="9" name="Рисунок 9" descr="C:\Users\user\Downloads\IMG_20191014_105916_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1014_105916_6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62" w:rsidRDefault="007D5162" w:rsidP="00AD7338">
      <w:pPr>
        <w:jc w:val="right"/>
        <w:rPr>
          <w:sz w:val="24"/>
          <w:szCs w:val="24"/>
        </w:rPr>
      </w:pP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AA14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p w:rsidR="00B929BA" w:rsidRDefault="00B929B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29BA" w:rsidRPr="006070E1" w:rsidRDefault="001229F8" w:rsidP="001229F8">
      <w:pPr>
        <w:jc w:val="center"/>
      </w:pPr>
      <w:r>
        <w:rPr>
          <w:noProof/>
        </w:rPr>
        <w:drawing>
          <wp:inline distT="0" distB="0" distL="0" distR="0">
            <wp:extent cx="4047214" cy="5060290"/>
            <wp:effectExtent l="0" t="0" r="0" b="7620"/>
            <wp:docPr id="10" name="Рисунок 10" descr="C:\Users\user\Downloads\IMG_20191014_105916_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1014_105916_6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94" cy="50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9BA" w:rsidRPr="006070E1" w:rsidSect="0092559B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3D54945"/>
    <w:multiLevelType w:val="hybridMultilevel"/>
    <w:tmpl w:val="405A4014"/>
    <w:lvl w:ilvl="0" w:tplc="181678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CB"/>
    <w:rsid w:val="00021081"/>
    <w:rsid w:val="000240AC"/>
    <w:rsid w:val="00090815"/>
    <w:rsid w:val="000B62AF"/>
    <w:rsid w:val="000B7972"/>
    <w:rsid w:val="000D21BC"/>
    <w:rsid w:val="000E536D"/>
    <w:rsid w:val="000F6086"/>
    <w:rsid w:val="001106E0"/>
    <w:rsid w:val="001208D7"/>
    <w:rsid w:val="001229F8"/>
    <w:rsid w:val="001266F3"/>
    <w:rsid w:val="00163CF5"/>
    <w:rsid w:val="00171B1F"/>
    <w:rsid w:val="001812C8"/>
    <w:rsid w:val="00192449"/>
    <w:rsid w:val="00192A53"/>
    <w:rsid w:val="0019625A"/>
    <w:rsid w:val="001B3028"/>
    <w:rsid w:val="001E0DFF"/>
    <w:rsid w:val="001E3949"/>
    <w:rsid w:val="00247410"/>
    <w:rsid w:val="00293DE5"/>
    <w:rsid w:val="002C233A"/>
    <w:rsid w:val="003016AC"/>
    <w:rsid w:val="00302D55"/>
    <w:rsid w:val="003123E4"/>
    <w:rsid w:val="003156B5"/>
    <w:rsid w:val="00326320"/>
    <w:rsid w:val="0034056A"/>
    <w:rsid w:val="003762B4"/>
    <w:rsid w:val="0039296E"/>
    <w:rsid w:val="00397411"/>
    <w:rsid w:val="003B636A"/>
    <w:rsid w:val="003C2E99"/>
    <w:rsid w:val="003F347D"/>
    <w:rsid w:val="00407766"/>
    <w:rsid w:val="004140D1"/>
    <w:rsid w:val="0041709C"/>
    <w:rsid w:val="004345D1"/>
    <w:rsid w:val="0044671E"/>
    <w:rsid w:val="0048090A"/>
    <w:rsid w:val="004B7720"/>
    <w:rsid w:val="004D1513"/>
    <w:rsid w:val="004E31A6"/>
    <w:rsid w:val="00502CCB"/>
    <w:rsid w:val="00506C24"/>
    <w:rsid w:val="005225DF"/>
    <w:rsid w:val="005318E0"/>
    <w:rsid w:val="005575BD"/>
    <w:rsid w:val="00582100"/>
    <w:rsid w:val="00584EB7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3696F"/>
    <w:rsid w:val="00647150"/>
    <w:rsid w:val="006609F0"/>
    <w:rsid w:val="006631C7"/>
    <w:rsid w:val="006724B8"/>
    <w:rsid w:val="00673A8C"/>
    <w:rsid w:val="006936AD"/>
    <w:rsid w:val="006B3559"/>
    <w:rsid w:val="006C0E87"/>
    <w:rsid w:val="00706D45"/>
    <w:rsid w:val="00742ADD"/>
    <w:rsid w:val="00754A45"/>
    <w:rsid w:val="00765CDD"/>
    <w:rsid w:val="00766A8E"/>
    <w:rsid w:val="007D5162"/>
    <w:rsid w:val="007F3B80"/>
    <w:rsid w:val="007F46B6"/>
    <w:rsid w:val="008130DC"/>
    <w:rsid w:val="00820D19"/>
    <w:rsid w:val="00821515"/>
    <w:rsid w:val="00830AF5"/>
    <w:rsid w:val="0085734A"/>
    <w:rsid w:val="0086221A"/>
    <w:rsid w:val="008A062F"/>
    <w:rsid w:val="008B2379"/>
    <w:rsid w:val="008B271C"/>
    <w:rsid w:val="008B349F"/>
    <w:rsid w:val="008E7DFC"/>
    <w:rsid w:val="0091036E"/>
    <w:rsid w:val="009144C5"/>
    <w:rsid w:val="0092559B"/>
    <w:rsid w:val="00926252"/>
    <w:rsid w:val="00935AA8"/>
    <w:rsid w:val="00942C2E"/>
    <w:rsid w:val="00952BEF"/>
    <w:rsid w:val="00955586"/>
    <w:rsid w:val="009C672D"/>
    <w:rsid w:val="009D25CF"/>
    <w:rsid w:val="00A167CA"/>
    <w:rsid w:val="00A17E4D"/>
    <w:rsid w:val="00A41902"/>
    <w:rsid w:val="00AA14C8"/>
    <w:rsid w:val="00AA3579"/>
    <w:rsid w:val="00AC1E73"/>
    <w:rsid w:val="00AD7338"/>
    <w:rsid w:val="00B44617"/>
    <w:rsid w:val="00B46AA0"/>
    <w:rsid w:val="00B66DAB"/>
    <w:rsid w:val="00B71F99"/>
    <w:rsid w:val="00B87A53"/>
    <w:rsid w:val="00B929BA"/>
    <w:rsid w:val="00B97F36"/>
    <w:rsid w:val="00BB2FB9"/>
    <w:rsid w:val="00BB56AF"/>
    <w:rsid w:val="00BF0547"/>
    <w:rsid w:val="00C001A5"/>
    <w:rsid w:val="00C47705"/>
    <w:rsid w:val="00C61BD2"/>
    <w:rsid w:val="00C62A60"/>
    <w:rsid w:val="00C630B5"/>
    <w:rsid w:val="00CB2AB8"/>
    <w:rsid w:val="00CB4B2E"/>
    <w:rsid w:val="00CE2948"/>
    <w:rsid w:val="00CF37CD"/>
    <w:rsid w:val="00D1006E"/>
    <w:rsid w:val="00D107FB"/>
    <w:rsid w:val="00D345B5"/>
    <w:rsid w:val="00D41377"/>
    <w:rsid w:val="00D469BD"/>
    <w:rsid w:val="00D70FFF"/>
    <w:rsid w:val="00DA3658"/>
    <w:rsid w:val="00DB04C7"/>
    <w:rsid w:val="00DC1113"/>
    <w:rsid w:val="00DE0A4F"/>
    <w:rsid w:val="00E22B07"/>
    <w:rsid w:val="00E535A4"/>
    <w:rsid w:val="00EA1448"/>
    <w:rsid w:val="00ED5D08"/>
    <w:rsid w:val="00EE0D63"/>
    <w:rsid w:val="00EE3BDA"/>
    <w:rsid w:val="00EF62C3"/>
    <w:rsid w:val="00F040F8"/>
    <w:rsid w:val="00F06279"/>
    <w:rsid w:val="00F1433D"/>
    <w:rsid w:val="00F23C96"/>
    <w:rsid w:val="00F35220"/>
    <w:rsid w:val="00F54855"/>
    <w:rsid w:val="00F66C2D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2019-10-11T10:10:00Z</cp:lastPrinted>
  <dcterms:created xsi:type="dcterms:W3CDTF">2019-10-14T12:48:00Z</dcterms:created>
  <dcterms:modified xsi:type="dcterms:W3CDTF">2019-10-14T12:48:00Z</dcterms:modified>
</cp:coreProperties>
</file>